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7B3F" w:rsidRDefault="00217B3F"/>
    <w:p w:rsidR="00217B3F" w:rsidRDefault="00217B3F"/>
    <w:p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D6D51"/>
          <w:sz w:val="28"/>
          <w:szCs w:val="28"/>
          <w:u w:color="FF0000"/>
        </w:rPr>
      </w:pPr>
      <w:r>
        <w:tab/>
      </w:r>
      <w:r w:rsidRPr="006D36C8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ПРАЙС</w:t>
      </w:r>
      <w:r w:rsidRPr="006D36C8">
        <w:rPr>
          <w:b/>
          <w:bCs/>
          <w:color w:val="0D6D51"/>
          <w:sz w:val="28"/>
          <w:szCs w:val="28"/>
          <w:u w:color="FF0000"/>
        </w:rPr>
        <w:t xml:space="preserve"> </w:t>
      </w:r>
      <w:r w:rsidRPr="006D36C8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–ЛИСТ</w:t>
      </w:r>
    </w:p>
    <w:p w:rsidR="00217B3F" w:rsidRDefault="003757F8">
      <w:pPr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D6D51"/>
          <w:sz w:val="24"/>
          <w:szCs w:val="24"/>
          <w:u w:color="0D6D51"/>
        </w:rPr>
      </w:pPr>
      <w:r>
        <w:rPr>
          <w:rFonts w:ascii="Times New Roman" w:hAnsi="Times New Roman"/>
          <w:i/>
          <w:iCs/>
          <w:color w:val="0D6D51"/>
          <w:sz w:val="24"/>
          <w:szCs w:val="24"/>
          <w:u w:color="0D6D51"/>
        </w:rPr>
        <w:t>от</w:t>
      </w:r>
      <w:r>
        <w:rPr>
          <w:i/>
          <w:iCs/>
          <w:color w:val="0D6D51"/>
          <w:sz w:val="24"/>
          <w:szCs w:val="24"/>
          <w:u w:color="0D6D51"/>
        </w:rPr>
        <w:t xml:space="preserve"> </w:t>
      </w:r>
      <w:r w:rsidR="00403B29">
        <w:rPr>
          <w:rFonts w:ascii="Times New Roman" w:hAnsi="Times New Roman"/>
          <w:i/>
          <w:iCs/>
          <w:color w:val="0D6D51"/>
          <w:sz w:val="24"/>
          <w:szCs w:val="24"/>
          <w:u w:color="0D6D51"/>
        </w:rPr>
        <w:t>05.</w:t>
      </w:r>
      <w:r w:rsidR="00403B29">
        <w:rPr>
          <w:rFonts w:ascii="Times New Roman" w:hAnsi="Times New Roman"/>
          <w:i/>
          <w:iCs/>
          <w:color w:val="0D6D51"/>
          <w:sz w:val="24"/>
          <w:szCs w:val="24"/>
          <w:u w:color="0D6D51"/>
          <w:lang w:val="uk-UA"/>
        </w:rPr>
        <w:t>10</w:t>
      </w:r>
      <w:r w:rsidR="00403B29">
        <w:rPr>
          <w:rFonts w:ascii="Times New Roman" w:hAnsi="Times New Roman"/>
          <w:i/>
          <w:iCs/>
          <w:color w:val="0D6D51"/>
          <w:sz w:val="24"/>
          <w:szCs w:val="24"/>
          <w:u w:color="0D6D51"/>
        </w:rPr>
        <w:t>.2018</w:t>
      </w:r>
      <w:r>
        <w:rPr>
          <w:rFonts w:ascii="Times New Roman" w:hAnsi="Times New Roman"/>
          <w:i/>
          <w:iCs/>
          <w:color w:val="0D6D51"/>
          <w:sz w:val="24"/>
          <w:szCs w:val="24"/>
          <w:u w:color="0D6D51"/>
        </w:rPr>
        <w:t xml:space="preserve"> г.</w:t>
      </w:r>
    </w:p>
    <w:p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Лицензия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МОЗ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Украины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АЕ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638247 от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19 марта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2015 г.</w:t>
      </w:r>
      <w:r>
        <w:rPr>
          <w:rFonts w:ascii="Arial Unicode MS" w:eastAsia="Arial Unicode MS" w:hAnsi="Arial Unicode MS" w:cs="Arial Unicode MS"/>
        </w:rPr>
        <w:br/>
      </w:r>
    </w:p>
    <w:tbl>
      <w:tblPr>
        <w:tblStyle w:val="TableNormal1"/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51"/>
        <w:gridCol w:w="1067"/>
      </w:tblGrid>
      <w:tr w:rsidR="00217B3F" w:rsidRPr="00403B29">
        <w:trPr>
          <w:trHeight w:val="3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</w:pPr>
            <w:r w:rsidRPr="00403B29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</w:rPr>
              <w:t>КОНСУЛЬТАЦИОННЫЙ</w:t>
            </w:r>
            <w:r w:rsidRPr="00403B29">
              <w:rPr>
                <w:b/>
                <w:bCs/>
                <w:color w:val="0D6D51"/>
                <w:sz w:val="24"/>
                <w:szCs w:val="24"/>
                <w:u w:color="FF0000"/>
              </w:rPr>
              <w:t xml:space="preserve">  </w:t>
            </w:r>
            <w:r w:rsidRPr="00403B29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</w:rPr>
              <w:t>ПРИЁМ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 w:rsidRPr="00403B29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217B3F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Default="003757F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Повторный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неврологический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осмотр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доктором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Берсеневым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400,00</w:t>
            </w:r>
          </w:p>
        </w:tc>
      </w:tr>
      <w:tr w:rsidR="00217B3F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Default="003757F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Первичный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неврологический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осмотр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ребенка/подростка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50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17B3F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Default="003757F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Повторный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неврологический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осмотр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ребенка/подростка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250,00</w:t>
            </w:r>
          </w:p>
        </w:tc>
      </w:tr>
      <w:tr w:rsidR="00217B3F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B3F" w:rsidRDefault="003757F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домашнего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ребенка/подростка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300,00</w:t>
            </w:r>
          </w:p>
        </w:tc>
      </w:tr>
      <w:tr w:rsidR="00217B3F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Продолжение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домашнего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ребенка/подростка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150,00</w:t>
            </w:r>
          </w:p>
        </w:tc>
      </w:tr>
      <w:tr w:rsidR="00217B3F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Домашняя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массажа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артикуляционного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150,00</w:t>
            </w:r>
          </w:p>
        </w:tc>
      </w:tr>
      <w:tr w:rsidR="00217B3F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 w:rsidP="00403B29">
            <w:pPr>
              <w:pStyle w:val="Body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психолога</w:t>
            </w:r>
          </w:p>
          <w:p w:rsidR="00403B29" w:rsidRPr="00403B29" w:rsidRDefault="00403B29" w:rsidP="00403B29">
            <w:pPr>
              <w:pStyle w:val="BodyA"/>
              <w:spacing w:after="0" w:line="240" w:lineRule="auto"/>
              <w:rPr>
                <w:lang w:val="uk-UA"/>
              </w:rPr>
            </w:pPr>
            <w:proofErr w:type="spellStart"/>
            <w:r w:rsidRPr="00403B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длительность</w:t>
            </w:r>
            <w:proofErr w:type="spellEnd"/>
            <w:r w:rsidRPr="00403B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60 </w:t>
            </w:r>
            <w:proofErr w:type="spellStart"/>
            <w:r w:rsidRPr="00403B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403B2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3757F8">
              <w:rPr>
                <w:rFonts w:ascii="Times New Roman" w:hAnsi="Times New Roman"/>
                <w:b/>
                <w:bCs/>
                <w:lang w:val="en-US"/>
              </w:rPr>
              <w:t>00,00</w:t>
            </w:r>
          </w:p>
        </w:tc>
      </w:tr>
      <w:tr w:rsidR="00403B2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Default="00403B29">
            <w:pPr>
              <w:pStyle w:val="Body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психолога</w:t>
            </w:r>
          </w:p>
          <w:p w:rsidR="00403B29" w:rsidRDefault="00403B29">
            <w:pPr>
              <w:pStyle w:val="Body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B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длительность</w:t>
            </w:r>
            <w:proofErr w:type="spellEnd"/>
            <w:r w:rsidRPr="00403B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403B29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403B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403B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Pr="00403B29" w:rsidRDefault="00403B29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750,00</w:t>
            </w:r>
          </w:p>
        </w:tc>
      </w:tr>
      <w:tr w:rsidR="00217B3F">
        <w:trPr>
          <w:trHeight w:val="30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roofErr w:type="spellStart"/>
            <w:r>
              <w:t>Занятие</w:t>
            </w:r>
            <w:proofErr w:type="spellEnd"/>
            <w:r>
              <w:t xml:space="preserve"> с </w:t>
            </w:r>
            <w:proofErr w:type="spellStart"/>
            <w:r>
              <w:t>психологом</w:t>
            </w:r>
            <w:proofErr w:type="spellEnd"/>
            <w:r>
              <w:t xml:space="preserve"> (</w:t>
            </w:r>
            <w:proofErr w:type="spellStart"/>
            <w:r>
              <w:t>коррекционное</w:t>
            </w:r>
            <w:proofErr w:type="spellEnd"/>
            <w: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403B29" w:rsidP="00403B29">
            <w:pPr>
              <w:jc w:val="center"/>
            </w:pPr>
            <w:r>
              <w:rPr>
                <w:b/>
                <w:bCs/>
              </w:rPr>
              <w:t>40</w:t>
            </w:r>
            <w:r w:rsidR="003757F8">
              <w:rPr>
                <w:b/>
                <w:bCs/>
              </w:rPr>
              <w:t>0,00</w:t>
            </w:r>
          </w:p>
        </w:tc>
      </w:tr>
      <w:tr w:rsidR="00217B3F">
        <w:trPr>
          <w:trHeight w:val="90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Занятие по развитию речи </w:t>
            </w:r>
          </w:p>
          <w:p w:rsidR="00217B3F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(формирование речевого дыхания, постановка звуков, </w:t>
            </w:r>
          </w:p>
          <w:p w:rsidR="00217B3F" w:rsidRDefault="003757F8">
            <w:proofErr w:type="spellStart"/>
            <w:r>
              <w:t>артикуляционная</w:t>
            </w:r>
            <w:proofErr w:type="spellEnd"/>
            <w:r>
              <w:t xml:space="preserve"> </w:t>
            </w:r>
            <w:proofErr w:type="spellStart"/>
            <w:r>
              <w:t>гимнастика</w:t>
            </w:r>
            <w:proofErr w:type="spellEnd"/>
            <w:r>
              <w:t xml:space="preserve">), </w:t>
            </w:r>
            <w:proofErr w:type="spellStart"/>
            <w:r>
              <w:t>длительность</w:t>
            </w:r>
            <w:proofErr w:type="spellEnd"/>
            <w:r>
              <w:t xml:space="preserve"> 60 </w:t>
            </w:r>
            <w:proofErr w:type="spellStart"/>
            <w:r>
              <w:t>минут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jc w:val="center"/>
            </w:pPr>
            <w:r>
              <w:rPr>
                <w:b/>
                <w:bCs/>
              </w:rPr>
              <w:t>350,00</w:t>
            </w:r>
          </w:p>
        </w:tc>
      </w:tr>
      <w:tr w:rsidR="00217B3F">
        <w:trPr>
          <w:trHeight w:val="120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roofErr w:type="spellStart"/>
            <w:r>
              <w:t>Приём</w:t>
            </w:r>
            <w:proofErr w:type="spellEnd"/>
            <w:r>
              <w:t xml:space="preserve"> </w:t>
            </w:r>
            <w:proofErr w:type="spellStart"/>
            <w:r>
              <w:t>логопеда</w:t>
            </w:r>
            <w:proofErr w:type="spellEnd"/>
          </w:p>
          <w:p w:rsidR="00686D85" w:rsidRDefault="00686D85"/>
          <w:p w:rsidR="00686D85" w:rsidRDefault="00686D85"/>
          <w:p w:rsidR="00686D85" w:rsidRDefault="00686D85"/>
          <w:p w:rsidR="00686D85" w:rsidRDefault="00686D85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403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  <w:r w:rsidR="003757F8">
              <w:rPr>
                <w:b/>
                <w:bCs/>
              </w:rPr>
              <w:t>0,00</w:t>
            </w:r>
          </w:p>
          <w:p w:rsidR="00217B3F" w:rsidRDefault="00217B3F">
            <w:pPr>
              <w:jc w:val="center"/>
              <w:rPr>
                <w:b/>
                <w:bCs/>
              </w:rPr>
            </w:pPr>
          </w:p>
          <w:p w:rsidR="00217B3F" w:rsidRDefault="00217B3F">
            <w:pPr>
              <w:jc w:val="center"/>
            </w:pPr>
          </w:p>
        </w:tc>
      </w:tr>
      <w:tr w:rsidR="00217B3F">
        <w:trPr>
          <w:trHeight w:val="55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АМБУЛАТОРНОЕ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ЛЕЧЕНИЕ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РЕБЕНКА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</w:rPr>
              <w:t>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217B3F"/>
        </w:tc>
      </w:tr>
      <w:tr w:rsidR="00217B3F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Сеанс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амбулаторного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нейрометамерной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метамерного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ребенка/подростка</w:t>
            </w:r>
            <w:r>
              <w:rPr>
                <w:sz w:val="24"/>
                <w:szCs w:val="24"/>
              </w:rPr>
              <w:t xml:space="preserve">  </w:t>
            </w:r>
          </w:p>
          <w:p w:rsidR="00217B3F" w:rsidRDefault="003757F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остеохондрозом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позвоночника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неврологический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синдром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 w:rsidP="00403B2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="00403B29">
              <w:rPr>
                <w:rFonts w:ascii="Times New Roman" w:hAnsi="Times New Roman"/>
                <w:b/>
                <w:bCs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17B3F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Сеанс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амбулаторного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нейрометамерной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метамерного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ребенка/подростка</w:t>
            </w:r>
            <w:r>
              <w:rPr>
                <w:sz w:val="24"/>
                <w:szCs w:val="24"/>
              </w:rPr>
              <w:t xml:space="preserve">  </w:t>
            </w:r>
          </w:p>
          <w:p w:rsidR="00217B3F" w:rsidRDefault="003757F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остеохондрозом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позвоночника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неврологических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синдрома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403B2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36</w:t>
            </w:r>
            <w:r w:rsidR="003757F8"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17B3F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Сеанс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амбулаторного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нейрометамерной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метамерного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ребенка/подростка</w:t>
            </w:r>
            <w:r>
              <w:rPr>
                <w:sz w:val="24"/>
                <w:szCs w:val="24"/>
              </w:rPr>
              <w:t xml:space="preserve">  </w:t>
            </w:r>
          </w:p>
          <w:p w:rsidR="00217B3F" w:rsidRDefault="003757F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остеохондрозом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позвоночника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неврологических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синдрома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403B2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39</w:t>
            </w:r>
            <w:r w:rsidR="003757F8">
              <w:rPr>
                <w:rFonts w:ascii="Times New Roman" w:hAnsi="Times New Roman"/>
                <w:b/>
                <w:bCs/>
              </w:rPr>
              <w:t>0</w:t>
            </w:r>
            <w:r w:rsidR="003757F8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217B3F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Сеанс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амбулаторного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нейрометамерной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метамерного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ребенка/подростка</w:t>
            </w:r>
            <w:r>
              <w:rPr>
                <w:sz w:val="24"/>
                <w:szCs w:val="24"/>
              </w:rPr>
              <w:t xml:space="preserve"> </w:t>
            </w:r>
          </w:p>
          <w:p w:rsidR="00217B3F" w:rsidRDefault="003757F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остеохондрозом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позвоночника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неврологических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синдрома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403B2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uk-UA"/>
              </w:rPr>
              <w:t>420</w:t>
            </w:r>
            <w:r w:rsidR="003757F8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217B3F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Сеанс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амбулаторного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нейрометамерной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метамерного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ребенка/подростка</w:t>
            </w:r>
            <w:r>
              <w:rPr>
                <w:sz w:val="24"/>
                <w:szCs w:val="24"/>
              </w:rPr>
              <w:t xml:space="preserve">  </w:t>
            </w:r>
          </w:p>
          <w:p w:rsidR="00217B3F" w:rsidRDefault="003757F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остеохондрозом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позвоночника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неврологических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синдромов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403B2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uk-UA"/>
              </w:rPr>
              <w:t>450</w:t>
            </w:r>
            <w:r w:rsidR="003757F8"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217B3F">
        <w:trPr>
          <w:trHeight w:val="2576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Сеанс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амбулаторного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нейрометамерной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метамерного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ребенка/подростка</w:t>
            </w:r>
            <w:r>
              <w:rPr>
                <w:sz w:val="24"/>
                <w:szCs w:val="24"/>
              </w:rPr>
              <w:t xml:space="preserve">  </w:t>
            </w:r>
          </w:p>
          <w:p w:rsidR="00217B3F" w:rsidRDefault="003757F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остеохондрозом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позвоночника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больше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неврологических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синдромов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7B3F" w:rsidRDefault="003757F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 Стоимость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утверждается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  <w:p w:rsidR="00217B3F" w:rsidRDefault="00217B3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:rsidR="00217B3F" w:rsidRDefault="00217B3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:rsidR="00217B3F" w:rsidRDefault="00217B3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:rsidR="00217B3F" w:rsidRDefault="00217B3F">
            <w:pPr>
              <w:pStyle w:val="BodyA"/>
              <w:spacing w:after="0" w:line="240" w:lineRule="auto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***</w:t>
            </w:r>
          </w:p>
        </w:tc>
      </w:tr>
      <w:tr w:rsidR="00217B3F">
        <w:trPr>
          <w:trHeight w:val="904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Сеанс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амбулаторного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нейрометамерной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метамерного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ребенка/подростка</w:t>
            </w:r>
            <w:r>
              <w:rPr>
                <w:sz w:val="24"/>
                <w:szCs w:val="24"/>
              </w:rPr>
              <w:t xml:space="preserve">  </w:t>
            </w:r>
          </w:p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нарушением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осанки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403B2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35</w:t>
            </w:r>
            <w:r w:rsidR="003757F8"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17B3F">
        <w:trPr>
          <w:trHeight w:val="9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Сеанс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амбулаторного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нейрометамерной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метамерного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препаратов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ребенка/подростка</w:t>
            </w:r>
            <w:r>
              <w:rPr>
                <w:sz w:val="24"/>
                <w:szCs w:val="24"/>
              </w:rPr>
              <w:t xml:space="preserve">  </w:t>
            </w:r>
          </w:p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поражением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нервной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500,00</w:t>
            </w:r>
          </w:p>
        </w:tc>
      </w:tr>
      <w:tr w:rsidR="00217B3F">
        <w:trPr>
          <w:trHeight w:val="60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6D36C8" w:rsidRDefault="003757F8">
            <w:pPr>
              <w:rPr>
                <w:lang w:val="ru-RU"/>
              </w:rPr>
            </w:pPr>
            <w:r>
              <w:rPr>
                <w:lang w:val="ru-RU"/>
              </w:rPr>
              <w:t xml:space="preserve">Сеанс амбулаторного лечения </w:t>
            </w:r>
            <w:proofErr w:type="spellStart"/>
            <w:r>
              <w:rPr>
                <w:lang w:val="ru-RU"/>
              </w:rPr>
              <w:t>нейрометамерной</w:t>
            </w:r>
            <w:proofErr w:type="spellEnd"/>
            <w:r>
              <w:rPr>
                <w:lang w:val="ru-RU"/>
              </w:rPr>
              <w:t xml:space="preserve"> рефлексотерапии </w:t>
            </w:r>
            <w:proofErr w:type="spellStart"/>
            <w:r>
              <w:rPr>
                <w:b/>
                <w:bCs/>
                <w:lang w:val="ru-RU"/>
              </w:rPr>
              <w:t>параорбитальной</w:t>
            </w:r>
            <w:proofErr w:type="spellEnd"/>
            <w:r>
              <w:rPr>
                <w:b/>
                <w:bCs/>
                <w:lang w:val="ru-RU"/>
              </w:rPr>
              <w:t xml:space="preserve"> зоны </w:t>
            </w:r>
            <w:r>
              <w:rPr>
                <w:lang w:val="ru-RU"/>
              </w:rPr>
              <w:t xml:space="preserve">(с введением лекарственных препаратов)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jc w:val="center"/>
            </w:pPr>
            <w:r>
              <w:rPr>
                <w:b/>
                <w:bCs/>
              </w:rPr>
              <w:t>180,00</w:t>
            </w:r>
          </w:p>
        </w:tc>
      </w:tr>
      <w:tr w:rsidR="00217B3F">
        <w:trPr>
          <w:trHeight w:val="3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ДОПОЛНИТЕЛЬНЫЕ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УСЛУГИ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217B3F"/>
        </w:tc>
      </w:tr>
      <w:tr w:rsidR="00217B3F">
        <w:trPr>
          <w:trHeight w:val="3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Кинезиотейпинг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60,00</w:t>
            </w:r>
          </w:p>
        </w:tc>
      </w:tr>
      <w:tr w:rsidR="00217B3F">
        <w:trPr>
          <w:trHeight w:val="3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ИЗГОТОВЛЕНИЕ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ОРТЕЗА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И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СТЕЛЕК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217B3F"/>
        </w:tc>
      </w:tr>
      <w:tr w:rsidR="00217B3F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Изготовление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ОРТЕЗА</w:t>
            </w:r>
            <w: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t xml:space="preserve"> </w:t>
            </w:r>
            <w:r>
              <w:rPr>
                <w:rFonts w:ascii="Times New Roman" w:hAnsi="Times New Roman"/>
              </w:rPr>
              <w:t>материала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Турбокаст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оленостопный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</w:rPr>
              <w:t>сустав.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lang w:val="en-US"/>
              </w:rPr>
              <w:t>*</w:t>
            </w:r>
            <w:r>
              <w:rPr>
                <w:rFonts w:ascii="Times New Roman" w:hAnsi="Times New Roman"/>
              </w:rPr>
              <w:t>Стоимость</w:t>
            </w:r>
            <w:r>
              <w:t xml:space="preserve"> </w:t>
            </w:r>
            <w:r>
              <w:rPr>
                <w:rFonts w:ascii="Times New Roman" w:hAnsi="Times New Roman"/>
                <w:lang w:val="en-US"/>
              </w:rPr>
              <w:t>о</w:t>
            </w:r>
            <w:proofErr w:type="spellStart"/>
            <w:r>
              <w:rPr>
                <w:rFonts w:ascii="Times New Roman" w:hAnsi="Times New Roman"/>
              </w:rPr>
              <w:t>пределяется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</w:rPr>
              <w:t>индивидуально</w:t>
            </w:r>
            <w:r>
              <w:rPr>
                <w:rFonts w:ascii="Times New Roman" w:hAnsi="Times New Roman"/>
                <w:lang w:val="en-US"/>
              </w:rPr>
              <w:t>, в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зависимости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расхода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материала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950-1800*</w:t>
            </w:r>
          </w:p>
        </w:tc>
      </w:tr>
      <w:tr w:rsidR="00217B3F">
        <w:trPr>
          <w:trHeight w:val="9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ОРТЕЗА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Турбокаст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голеностопный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коленный</w:t>
            </w:r>
            <w:r>
              <w:rPr>
                <w:sz w:val="24"/>
                <w:szCs w:val="24"/>
              </w:rPr>
              <w:t xml:space="preserve"> </w:t>
            </w:r>
          </w:p>
          <w:p w:rsidR="00217B3F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суставы.</w:t>
            </w:r>
          </w:p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*Стоимость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индивидуально,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зависимости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расхода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1300-3500*</w:t>
            </w:r>
          </w:p>
        </w:tc>
      </w:tr>
      <w:tr w:rsidR="00217B3F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Изготовление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ОРТЕЗА</w:t>
            </w:r>
            <w: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t xml:space="preserve"> </w:t>
            </w:r>
            <w:r>
              <w:rPr>
                <w:rFonts w:ascii="Times New Roman" w:hAnsi="Times New Roman"/>
              </w:rPr>
              <w:t>материала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Турбокаст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t xml:space="preserve"> </w:t>
            </w:r>
            <w:r>
              <w:rPr>
                <w:rFonts w:ascii="Times New Roman" w:hAnsi="Times New Roman"/>
              </w:rPr>
              <w:t>коленный</w:t>
            </w:r>
            <w:r>
              <w:t xml:space="preserve"> </w:t>
            </w:r>
            <w:r>
              <w:rPr>
                <w:rFonts w:ascii="Times New Roman" w:hAnsi="Times New Roman"/>
              </w:rPr>
              <w:t>сустав.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>*Стоимость</w:t>
            </w:r>
            <w:r>
              <w:t xml:space="preserve"> </w:t>
            </w:r>
            <w:r>
              <w:rPr>
                <w:rFonts w:ascii="Times New Roman" w:hAnsi="Times New Roman"/>
              </w:rPr>
              <w:t>определяется</w:t>
            </w:r>
            <w:r>
              <w:t xml:space="preserve"> </w:t>
            </w:r>
            <w:r>
              <w:rPr>
                <w:rFonts w:ascii="Times New Roman" w:hAnsi="Times New Roman"/>
              </w:rPr>
              <w:t>индивидуально, в</w:t>
            </w:r>
            <w:r>
              <w:t xml:space="preserve"> </w:t>
            </w:r>
            <w:r>
              <w:rPr>
                <w:rFonts w:ascii="Times New Roman" w:hAnsi="Times New Roman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/>
              </w:rPr>
              <w:t>от</w:t>
            </w:r>
            <w:r>
              <w:t xml:space="preserve"> </w:t>
            </w:r>
            <w:r>
              <w:rPr>
                <w:rFonts w:ascii="Times New Roman" w:hAnsi="Times New Roman"/>
              </w:rPr>
              <w:t>расхода</w:t>
            </w:r>
            <w:r>
              <w:t xml:space="preserve"> </w:t>
            </w:r>
            <w:r>
              <w:rPr>
                <w:rFonts w:ascii="Times New Roman" w:hAnsi="Times New Roman"/>
              </w:rPr>
              <w:t>материала.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1000-2700*</w:t>
            </w:r>
          </w:p>
        </w:tc>
      </w:tr>
      <w:tr w:rsidR="00217B3F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Изготовление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ОРТЕЗА</w:t>
            </w:r>
            <w: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t xml:space="preserve"> </w:t>
            </w:r>
            <w:r>
              <w:rPr>
                <w:rFonts w:ascii="Times New Roman" w:hAnsi="Times New Roman"/>
              </w:rPr>
              <w:t>материала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Турбокаст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t xml:space="preserve"> </w:t>
            </w:r>
            <w:r>
              <w:rPr>
                <w:rFonts w:ascii="Times New Roman" w:hAnsi="Times New Roman"/>
              </w:rPr>
              <w:t>лучезапястный</w:t>
            </w:r>
            <w:r>
              <w:t xml:space="preserve"> </w:t>
            </w:r>
            <w:r>
              <w:rPr>
                <w:rFonts w:ascii="Times New Roman" w:hAnsi="Times New Roman"/>
              </w:rPr>
              <w:t>сустав.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lang w:val="en-US"/>
              </w:rPr>
              <w:t>*</w:t>
            </w:r>
            <w:r>
              <w:rPr>
                <w:rFonts w:ascii="Times New Roman" w:hAnsi="Times New Roman"/>
              </w:rPr>
              <w:t>Стоимость</w:t>
            </w:r>
            <w:r>
              <w:t xml:space="preserve"> </w:t>
            </w:r>
            <w:r>
              <w:rPr>
                <w:rFonts w:ascii="Times New Roman" w:hAnsi="Times New Roman"/>
              </w:rPr>
              <w:t>определяется</w:t>
            </w:r>
            <w:r>
              <w:t xml:space="preserve"> </w:t>
            </w:r>
            <w:r>
              <w:rPr>
                <w:rFonts w:ascii="Times New Roman" w:hAnsi="Times New Roman"/>
              </w:rPr>
              <w:t>индивидуально</w:t>
            </w:r>
            <w:r>
              <w:rPr>
                <w:rFonts w:ascii="Times New Roman" w:hAnsi="Times New Roman"/>
                <w:lang w:val="en-US"/>
              </w:rPr>
              <w:t>, в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зависимости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расхода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материала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500-650*</w:t>
            </w:r>
          </w:p>
        </w:tc>
      </w:tr>
      <w:tr w:rsidR="00217B3F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Изготовление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ОРТЕЗА</w:t>
            </w:r>
            <w: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t xml:space="preserve"> </w:t>
            </w:r>
            <w:r>
              <w:rPr>
                <w:rFonts w:ascii="Times New Roman" w:hAnsi="Times New Roman"/>
              </w:rPr>
              <w:t>материала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Турбокаст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t xml:space="preserve"> </w:t>
            </w:r>
            <w:r>
              <w:rPr>
                <w:rFonts w:ascii="Times New Roman" w:hAnsi="Times New Roman"/>
              </w:rPr>
              <w:t>лучезапястный</w:t>
            </w:r>
            <w: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/>
              </w:rPr>
              <w:t>локтевой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суставы.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lang w:val="en-US"/>
              </w:rPr>
              <w:t>*</w:t>
            </w:r>
            <w:r>
              <w:rPr>
                <w:rFonts w:ascii="Times New Roman" w:hAnsi="Times New Roman"/>
              </w:rPr>
              <w:t>Стоимость</w:t>
            </w:r>
            <w:r>
              <w:t xml:space="preserve"> </w:t>
            </w:r>
            <w:r>
              <w:rPr>
                <w:rFonts w:ascii="Times New Roman" w:hAnsi="Times New Roman"/>
              </w:rPr>
              <w:t>определяется</w:t>
            </w:r>
            <w:r>
              <w:t xml:space="preserve"> </w:t>
            </w:r>
            <w:r>
              <w:rPr>
                <w:rFonts w:ascii="Times New Roman" w:hAnsi="Times New Roman"/>
              </w:rPr>
              <w:t>индивидуально</w:t>
            </w:r>
            <w:r>
              <w:rPr>
                <w:rFonts w:ascii="Times New Roman" w:hAnsi="Times New Roman"/>
                <w:lang w:val="en-US"/>
              </w:rPr>
              <w:t>, в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зависимости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расхода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материала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600-1650*</w:t>
            </w:r>
          </w:p>
        </w:tc>
      </w:tr>
      <w:tr w:rsidR="00217B3F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Изготовление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ортопедических</w:t>
            </w:r>
            <w:r>
              <w:t xml:space="preserve"> </w:t>
            </w:r>
            <w:r>
              <w:rPr>
                <w:rFonts w:ascii="Times New Roman" w:hAnsi="Times New Roman"/>
              </w:rPr>
              <w:t>стелек</w:t>
            </w:r>
            <w:r>
              <w:t xml:space="preserve"> </w:t>
            </w:r>
            <w:r>
              <w:rPr>
                <w:rFonts w:ascii="Times New Roman" w:hAnsi="Times New Roman"/>
              </w:rPr>
              <w:t>(20-35 размеры)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TableStyle2A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</w:tr>
      <w:tr w:rsidR="00217B3F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Изготовление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>ортопедических</w:t>
            </w:r>
            <w:r>
              <w:t xml:space="preserve"> </w:t>
            </w:r>
            <w:r>
              <w:rPr>
                <w:rFonts w:ascii="Times New Roman" w:hAnsi="Times New Roman"/>
              </w:rPr>
              <w:t>стелек</w:t>
            </w:r>
            <w:r>
              <w:t xml:space="preserve"> </w:t>
            </w:r>
            <w:r>
              <w:rPr>
                <w:rFonts w:ascii="Times New Roman" w:hAnsi="Times New Roman"/>
              </w:rPr>
              <w:t>(36-45 размеры)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TableStyle2A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450,00</w:t>
            </w:r>
          </w:p>
        </w:tc>
      </w:tr>
      <w:tr w:rsidR="00217B3F" w:rsidTr="00403B29">
        <w:trPr>
          <w:trHeight w:val="233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217B3F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217B3F"/>
        </w:tc>
      </w:tr>
      <w:tr w:rsidR="00217B3F">
        <w:trPr>
          <w:trHeight w:val="34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МЕТАМЕРНЫЙ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МАССАЖ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217B3F"/>
        </w:tc>
      </w:tr>
      <w:tr w:rsidR="00217B3F">
        <w:trPr>
          <w:trHeight w:val="90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Логопедический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массаж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артикуляционного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аппарата </w:t>
            </w:r>
          </w:p>
          <w:p w:rsidR="00217B3F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(метамерный, пальчиковый, зондовый массажи, </w:t>
            </w:r>
          </w:p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жеванию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)), длительность 30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250,00</w:t>
            </w:r>
          </w:p>
        </w:tc>
      </w:tr>
      <w:tr w:rsidR="00217B3F">
        <w:trPr>
          <w:trHeight w:val="120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Логопедический массаж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артикуляционного аппарата </w:t>
            </w:r>
          </w:p>
          <w:p w:rsidR="00217B3F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вибромассажера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7B3F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(метамерный, пальчиковый массажи, вибромассаж, </w:t>
            </w:r>
          </w:p>
          <w:p w:rsidR="00217B3F" w:rsidRDefault="003757F8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жеванию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необходимости)),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длительность 40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300,00</w:t>
            </w:r>
          </w:p>
        </w:tc>
      </w:tr>
      <w:tr w:rsidR="00403B29" w:rsidRPr="00403B29" w:rsidTr="00403B29">
        <w:trPr>
          <w:trHeight w:val="437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Pr="00403B29" w:rsidRDefault="00403B29" w:rsidP="00403B29">
            <w:pPr>
              <w:pStyle w:val="BodyA"/>
              <w:spacing w:after="0" w:line="240" w:lineRule="auto"/>
              <w:rPr>
                <w:color w:val="auto"/>
              </w:rPr>
            </w:pPr>
            <w:r w:rsidRPr="00403B2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403B29">
              <w:rPr>
                <w:color w:val="auto"/>
                <w:sz w:val="24"/>
                <w:szCs w:val="24"/>
              </w:rPr>
              <w:t xml:space="preserve"> </w:t>
            </w:r>
            <w:r w:rsidRPr="00403B2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403B29">
              <w:rPr>
                <w:color w:val="auto"/>
                <w:sz w:val="24"/>
                <w:szCs w:val="24"/>
              </w:rPr>
              <w:t xml:space="preserve"> </w:t>
            </w:r>
            <w:r w:rsidRPr="00403B2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403B29">
              <w:rPr>
                <w:color w:val="auto"/>
                <w:sz w:val="24"/>
                <w:szCs w:val="24"/>
              </w:rPr>
              <w:t xml:space="preserve"> </w:t>
            </w:r>
            <w:r w:rsidRPr="00403B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proofErr w:type="spellStart"/>
            <w:r w:rsidRPr="00403B2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лица</w:t>
            </w:r>
            <w:proofErr w:type="spellEnd"/>
            <w:r w:rsidRPr="00403B2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403B29">
              <w:rPr>
                <w:color w:val="auto"/>
                <w:sz w:val="24"/>
                <w:szCs w:val="24"/>
              </w:rPr>
              <w:t xml:space="preserve"> </w:t>
            </w:r>
            <w:r w:rsidRPr="00403B29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Pr="00403B29" w:rsidRDefault="00403B29" w:rsidP="00403B29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300,00</w:t>
            </w:r>
          </w:p>
        </w:tc>
      </w:tr>
      <w:tr w:rsidR="00403B29">
        <w:trPr>
          <w:trHeight w:val="52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Default="00403B29" w:rsidP="00403B2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метамерный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(метамерная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акупрессура), длительность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Default="00403B29" w:rsidP="00403B29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600,00</w:t>
            </w:r>
          </w:p>
        </w:tc>
      </w:tr>
      <w:tr w:rsidR="00403B29">
        <w:trPr>
          <w:trHeight w:val="52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Default="00403B29" w:rsidP="00403B2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Метамерный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(метамерная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акупрессура)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спины</w:t>
            </w:r>
            <w:r>
              <w:rPr>
                <w:rFonts w:ascii="Times New Roman" w:hAnsi="Times New Roman"/>
                <w:sz w:val="24"/>
                <w:szCs w:val="24"/>
              </w:rPr>
              <w:t>, длительность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Default="00403B29" w:rsidP="00403B29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300,00</w:t>
            </w:r>
          </w:p>
        </w:tc>
      </w:tr>
      <w:tr w:rsidR="00403B29">
        <w:trPr>
          <w:trHeight w:val="52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Default="00403B29" w:rsidP="00403B2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Метамерный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(метамерная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акупрессура)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ног</w:t>
            </w:r>
            <w:r>
              <w:rPr>
                <w:rFonts w:ascii="Times New Roman" w:hAnsi="Times New Roman"/>
                <w:sz w:val="24"/>
                <w:szCs w:val="24"/>
              </w:rPr>
              <w:t>, длительность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Default="00403B29" w:rsidP="00403B29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350,00</w:t>
            </w:r>
          </w:p>
        </w:tc>
      </w:tr>
      <w:tr w:rsidR="00403B29">
        <w:trPr>
          <w:trHeight w:val="64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Default="00403B29" w:rsidP="00403B2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Метамерный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(метамерная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акупрессура)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воротниковой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зоны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3B29" w:rsidRDefault="00403B29" w:rsidP="00403B2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Default="00403B29" w:rsidP="00403B29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300,00</w:t>
            </w:r>
          </w:p>
        </w:tc>
      </w:tr>
      <w:tr w:rsidR="00403B29">
        <w:trPr>
          <w:trHeight w:val="52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Default="00403B29" w:rsidP="00403B2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Метамерный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(метамерная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акупрессура)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, длительность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Default="00403B29" w:rsidP="00403B29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200,00</w:t>
            </w:r>
          </w:p>
        </w:tc>
      </w:tr>
      <w:tr w:rsidR="00403B29">
        <w:trPr>
          <w:trHeight w:val="49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Default="00403B29" w:rsidP="00403B29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Метамерный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(метамерная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акупрессура)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головы</w:t>
            </w:r>
            <w:r>
              <w:rPr>
                <w:rFonts w:ascii="Times New Roman" w:hAnsi="Times New Roman"/>
                <w:sz w:val="24"/>
                <w:szCs w:val="24"/>
              </w:rPr>
              <w:t>, длительность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B29" w:rsidRDefault="00403B29" w:rsidP="00403B29">
            <w:pPr>
              <w:pStyle w:val="BodyA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>150,00</w:t>
            </w:r>
          </w:p>
        </w:tc>
      </w:tr>
    </w:tbl>
    <w:p w:rsidR="00217B3F" w:rsidRDefault="00217B3F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217B3F" w:rsidRDefault="00217B3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en-US"/>
        </w:rPr>
      </w:pPr>
    </w:p>
    <w:p w:rsidR="00217B3F" w:rsidRDefault="00217B3F" w:rsidP="006D36C8">
      <w:pPr>
        <w:pStyle w:val="BodyA"/>
        <w:widowControl w:val="0"/>
        <w:spacing w:after="0" w:line="240" w:lineRule="auto"/>
        <w:jc w:val="center"/>
      </w:pPr>
      <w:bookmarkStart w:id="0" w:name="_GoBack"/>
      <w:bookmarkEnd w:id="0"/>
    </w:p>
    <w:sectPr w:rsidR="00217B3F">
      <w:headerReference w:type="default" r:id="rId6"/>
      <w:footerReference w:type="default" r:id="rId7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92" w:rsidRDefault="000C0592">
      <w:r>
        <w:separator/>
      </w:r>
    </w:p>
  </w:endnote>
  <w:endnote w:type="continuationSeparator" w:id="0">
    <w:p w:rsidR="000C0592" w:rsidRDefault="000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3F" w:rsidRDefault="003757F8">
    <w:pPr>
      <w:pStyle w:val="Footer"/>
    </w:pPr>
    <w:r>
      <w:rPr>
        <w:noProof/>
        <w:lang w:val="uk-UA" w:eastAsia="uk-UA"/>
      </w:rPr>
      <w:drawing>
        <wp:inline distT="0" distB="0" distL="0" distR="0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92" w:rsidRDefault="000C0592">
      <w:r>
        <w:separator/>
      </w:r>
    </w:p>
  </w:footnote>
  <w:footnote w:type="continuationSeparator" w:id="0">
    <w:p w:rsidR="000C0592" w:rsidRDefault="000C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3F" w:rsidRDefault="003757F8">
    <w:pPr>
      <w:pStyle w:val="Header"/>
    </w:pPr>
    <w:r>
      <w:rPr>
        <w:noProof/>
        <w:lang w:val="uk-UA" w:eastAsia="uk-UA"/>
      </w:rPr>
      <w:drawing>
        <wp:inline distT="0" distB="0" distL="0" distR="0">
          <wp:extent cx="7552055" cy="1871345"/>
          <wp:effectExtent l="0" t="0" r="0" b="0"/>
          <wp:docPr id="1073741825" name="officeArt object" descr="blanc A4_detskoe_ru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nc A4_detskoe_ru-01" descr="blanc A4_detskoe_ru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871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3F"/>
    <w:rsid w:val="000C0592"/>
    <w:rsid w:val="00217B3F"/>
    <w:rsid w:val="003757F8"/>
    <w:rsid w:val="00403B29"/>
    <w:rsid w:val="006450C8"/>
    <w:rsid w:val="00686D85"/>
    <w:rsid w:val="006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F7C"/>
  <w15:docId w15:val="{71288024-B86F-4E98-A160-02C2D1B6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2861</Words>
  <Characters>1632</Characters>
  <Application>Microsoft Office Word</Application>
  <DocSecurity>0</DocSecurity>
  <Lines>13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aukrainskyi</dc:creator>
  <cp:lastModifiedBy>serg</cp:lastModifiedBy>
  <cp:revision>5</cp:revision>
  <dcterms:created xsi:type="dcterms:W3CDTF">2018-07-25T11:04:00Z</dcterms:created>
  <dcterms:modified xsi:type="dcterms:W3CDTF">2018-10-05T13:23:00Z</dcterms:modified>
</cp:coreProperties>
</file>